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E31" w:rsidRPr="00EC6E31" w:rsidRDefault="00EC6E31" w:rsidP="00EC6E31">
      <w:pPr>
        <w:rPr>
          <w:rFonts w:ascii="Comic Sans MS" w:hAnsi="Comic Sans MS"/>
          <w:b/>
          <w:sz w:val="16"/>
          <w:szCs w:val="16"/>
        </w:rPr>
      </w:pPr>
      <w:r w:rsidRPr="00EC6E31">
        <w:rPr>
          <w:rFonts w:ascii="Comic Sans MS" w:hAnsi="Comic Sans MS"/>
          <w:b/>
          <w:sz w:val="16"/>
          <w:szCs w:val="16"/>
        </w:rPr>
        <w:t>Tablo-1</w:t>
      </w:r>
      <w:r w:rsidR="008023F3">
        <w:rPr>
          <w:rFonts w:ascii="Comic Sans MS" w:hAnsi="Comic Sans MS"/>
          <w:b/>
          <w:sz w:val="16"/>
          <w:szCs w:val="16"/>
        </w:rPr>
        <w:t xml:space="preserve"> </w:t>
      </w:r>
      <w:r w:rsidRPr="00EC6E31">
        <w:rPr>
          <w:rFonts w:ascii="Comic Sans MS" w:hAnsi="Comic Sans MS"/>
          <w:b/>
          <w:sz w:val="16"/>
          <w:szCs w:val="16"/>
        </w:rPr>
        <w:t xml:space="preserve">  </w:t>
      </w:r>
      <w:r w:rsidRPr="00EC6E31">
        <w:rPr>
          <w:rFonts w:ascii="Comic Sans MS" w:hAnsi="Comic Sans MS"/>
          <w:b/>
          <w:sz w:val="20"/>
          <w:szCs w:val="20"/>
        </w:rPr>
        <w:t>HAFTALIK DERS ÇİZELGESİ</w:t>
      </w:r>
    </w:p>
    <w:tbl>
      <w:tblPr>
        <w:tblStyle w:val="TabloKlavuzu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992"/>
        <w:gridCol w:w="1418"/>
        <w:gridCol w:w="992"/>
        <w:gridCol w:w="1559"/>
        <w:gridCol w:w="993"/>
        <w:gridCol w:w="1417"/>
        <w:gridCol w:w="851"/>
        <w:gridCol w:w="1417"/>
        <w:gridCol w:w="992"/>
        <w:gridCol w:w="1418"/>
      </w:tblGrid>
      <w:tr w:rsidR="00EC6E31" w:rsidRPr="00EC6E31" w:rsidTr="00EC6E31">
        <w:trPr>
          <w:trHeight w:val="212"/>
        </w:trPr>
        <w:tc>
          <w:tcPr>
            <w:tcW w:w="15310" w:type="dxa"/>
            <w:gridSpan w:val="12"/>
            <w:shd w:val="clear" w:color="auto" w:fill="C9C9C9" w:themeFill="accent3" w:themeFillTint="99"/>
          </w:tcPr>
          <w:p w:rsidR="00EC6E31" w:rsidRPr="00EC6E31" w:rsidRDefault="00E939D2" w:rsidP="00EC6E31">
            <w:pPr>
              <w:pStyle w:val="ListeParagraf"/>
              <w:numPr>
                <w:ilvl w:val="1"/>
                <w:numId w:val="2"/>
              </w:num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E939D2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Ka</w:t>
            </w:r>
            <w:r w:rsidR="00EC6E31" w:rsidRPr="00E939D2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sım 2020</w:t>
            </w:r>
          </w:p>
        </w:tc>
      </w:tr>
      <w:tr w:rsidR="00EC6E31" w:rsidRPr="00EC6E31" w:rsidTr="00EC6E31">
        <w:trPr>
          <w:trHeight w:val="602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83" w:hanging="159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09:30-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09:40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69" w:hanging="145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10:10-10:20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73" w:right="56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10:50-11:00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72" w:hanging="212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11:30-12:30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79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13:00-13:10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EC6E31" w:rsidRPr="00EC6E31" w:rsidRDefault="00EC6E31" w:rsidP="00EC6E31">
            <w:pPr>
              <w:pStyle w:val="ListeParagraf"/>
              <w:numPr>
                <w:ilvl w:val="0"/>
                <w:numId w:val="3"/>
              </w:numPr>
              <w:ind w:left="183" w:hanging="183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</w:tr>
      <w:tr w:rsidR="00EC6E31" w:rsidRPr="00EC6E31" w:rsidTr="00EC6E31">
        <w:trPr>
          <w:trHeight w:val="1166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PAZARTESİ</w:t>
            </w:r>
          </w:p>
        </w:tc>
        <w:tc>
          <w:tcPr>
            <w:tcW w:w="1417" w:type="dxa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8" w:type="dxa"/>
            <w:shd w:val="clear" w:color="auto" w:fill="FFFFFF" w:themeFill="background1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EC6E31" w:rsidRPr="00EC6E31" w:rsidTr="00EC6E31">
        <w:trPr>
          <w:trHeight w:val="841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SALI</w:t>
            </w:r>
          </w:p>
        </w:tc>
        <w:tc>
          <w:tcPr>
            <w:tcW w:w="1417" w:type="dxa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8" w:type="dxa"/>
            <w:shd w:val="clear" w:color="auto" w:fill="FFFFFF" w:themeFill="background1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EC6E31" w:rsidRPr="00EC6E31" w:rsidTr="00EC6E31">
        <w:trPr>
          <w:trHeight w:val="947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ÇARŞAMBA</w:t>
            </w:r>
          </w:p>
        </w:tc>
        <w:tc>
          <w:tcPr>
            <w:tcW w:w="1417" w:type="dxa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8" w:type="dxa"/>
            <w:shd w:val="clear" w:color="auto" w:fill="FFFFFF" w:themeFill="background1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EC6E31" w:rsidRPr="00EC6E31" w:rsidTr="00EC6E31">
        <w:trPr>
          <w:trHeight w:val="854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PERŞEMBE</w:t>
            </w:r>
          </w:p>
        </w:tc>
        <w:tc>
          <w:tcPr>
            <w:tcW w:w="1417" w:type="dxa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8" w:type="dxa"/>
            <w:shd w:val="clear" w:color="auto" w:fill="FFFFFF" w:themeFill="background1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EC6E31" w:rsidRPr="00EC6E31" w:rsidTr="00EC6E31">
        <w:trPr>
          <w:trHeight w:val="755"/>
        </w:trPr>
        <w:tc>
          <w:tcPr>
            <w:tcW w:w="1844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CUMA</w:t>
            </w:r>
          </w:p>
        </w:tc>
        <w:tc>
          <w:tcPr>
            <w:tcW w:w="1417" w:type="dxa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7" w:type="dxa"/>
            <w:shd w:val="clear" w:color="auto" w:fill="auto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EC6E31" w:rsidRPr="00EC6E31" w:rsidRDefault="00EC6E31" w:rsidP="00954828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418" w:type="dxa"/>
            <w:shd w:val="clear" w:color="auto" w:fill="FFFFFF" w:themeFill="background1"/>
          </w:tcPr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EC6E31" w:rsidRPr="00EC6E31" w:rsidRDefault="00EC6E31" w:rsidP="00EC6E31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</w:tbl>
    <w:p w:rsidR="00EC6E31" w:rsidRPr="00EC6E31" w:rsidRDefault="00EC6E31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  <w:r w:rsidRPr="00EC6E31"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  <w:t>* Temel eğitim ve orta öğretim müfredatını takip eden özel eğitim okullarında, sınıflarında veya kaynaştırma/bütünleştirme uygulamaları yoluyla eğitimlerine devam eden öğrenciler için tabloyu günlük 7 ders saati olarak planlayınız.</w:t>
      </w:r>
    </w:p>
    <w:p w:rsidR="00EC6E31" w:rsidRPr="00EC6E31" w:rsidRDefault="00EC6E31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EC6E31" w:rsidRPr="00EC6E31" w:rsidRDefault="00EC6E31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  <w:r w:rsidRPr="00EC6E31"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  <w:t>* Ders saatlerini www.eba.gov.tr’de yer alan canlı ders saat çizelgelerini esas alarak planlayınız.</w:t>
      </w:r>
    </w:p>
    <w:sectPr w:rsidR="00EC6E31" w:rsidRPr="00EC6E31" w:rsidSect="00EC6E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~¬'E9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79C"/>
    <w:multiLevelType w:val="hybridMultilevel"/>
    <w:tmpl w:val="751AD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063"/>
    <w:multiLevelType w:val="multilevel"/>
    <w:tmpl w:val="40185B56"/>
    <w:lvl w:ilvl="0">
      <w:start w:val="23"/>
      <w:numFmt w:val="decimal"/>
      <w:lvlText w:val="%1"/>
      <w:lvlJc w:val="left"/>
      <w:pPr>
        <w:ind w:left="580" w:hanging="580"/>
      </w:pPr>
      <w:rPr>
        <w:rFonts w:hint="default"/>
        <w:color w:val="FF0000"/>
        <w:sz w:val="20"/>
      </w:rPr>
    </w:lvl>
    <w:lvl w:ilvl="1">
      <w:start w:val="27"/>
      <w:numFmt w:val="decimal"/>
      <w:lvlText w:val="%1-%2"/>
      <w:lvlJc w:val="left"/>
      <w:pPr>
        <w:ind w:left="580" w:hanging="580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0000"/>
        <w:sz w:val="20"/>
      </w:rPr>
    </w:lvl>
  </w:abstractNum>
  <w:abstractNum w:abstractNumId="2" w15:restartNumberingAfterBreak="0">
    <w:nsid w:val="6D4409F8"/>
    <w:multiLevelType w:val="hybridMultilevel"/>
    <w:tmpl w:val="D5300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31"/>
    <w:rsid w:val="007F4F28"/>
    <w:rsid w:val="008023F3"/>
    <w:rsid w:val="008B1FCD"/>
    <w:rsid w:val="00E939D2"/>
    <w:rsid w:val="00E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A9D85"/>
  <w15:chartTrackingRefBased/>
  <w15:docId w15:val="{8A17C438-54C6-AA43-8FB4-96740D5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3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E31"/>
    <w:rPr>
      <w:rFonts w:eastAsiaTheme="minorEastAsia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2020-11-23T11:16:00Z</dcterms:created>
  <dcterms:modified xsi:type="dcterms:W3CDTF">2020-11-23T11:26:00Z</dcterms:modified>
</cp:coreProperties>
</file>